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3E540F">
        <w:rPr>
          <w:lang w:val="en-US"/>
        </w:rPr>
        <w:t>6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3E540F">
        <w:t>31</w:t>
      </w:r>
      <w:r w:rsidR="00014155">
        <w:t>.3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>z minulého týždňa a diskusia o</w:t>
      </w:r>
      <w:r w:rsidR="003E540F">
        <w:rPr>
          <w:u w:val="single"/>
        </w:rPr>
        <w:t> najlepšom možnom riešení pre funkcionalitu exportu do VHDL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BC13ED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Odsekzoznamu1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BC13ED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F15FC9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81.75pt" o:ole="">
            <v:imagedata r:id="rId7" o:title=""/>
          </v:shape>
          <o:OLEObject Type="Embed" ProgID="Excel.Sheet.12" ShapeID="_x0000_i1025" DrawAspect="Content" ObjectID="_1332837390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BC13ED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131C07" w:rsidP="005F331C">
      <w:r>
        <w:object w:dxaOrig="9637" w:dyaOrig="1781">
          <v:shape id="_x0000_i1026" type="#_x0000_t75" style="width:449.25pt;height:84.75pt" o:ole="">
            <v:imagedata r:id="rId9" o:title=""/>
          </v:shape>
          <o:OLEObject Type="Embed" ProgID="Excel.Sheet.12" ShapeID="_x0000_i1026" DrawAspect="Content" ObjectID="_1332837391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BC13ED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AD7CDF" w:rsidP="001935F5">
      <w:r>
        <w:object w:dxaOrig="7531" w:dyaOrig="1209">
          <v:shape id="_x0000_i1027" type="#_x0000_t75" style="width:369.75pt;height:57pt" o:ole="">
            <v:imagedata r:id="rId11" o:title=""/>
          </v:shape>
          <o:OLEObject Type="Embed" ProgID="Excel.Sheet.12" ShapeID="_x0000_i1027" DrawAspect="Content" ObjectID="_1332837392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4D" w:rsidRDefault="00692E4D" w:rsidP="00E97C79">
      <w:pPr>
        <w:spacing w:after="0" w:line="240" w:lineRule="auto"/>
      </w:pPr>
      <w:r>
        <w:separator/>
      </w:r>
    </w:p>
  </w:endnote>
  <w:endnote w:type="continuationSeparator" w:id="0">
    <w:p w:rsidR="00692E4D" w:rsidRDefault="00692E4D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AD7CD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4D" w:rsidRDefault="00692E4D" w:rsidP="00E97C79">
      <w:pPr>
        <w:spacing w:after="0" w:line="240" w:lineRule="auto"/>
      </w:pPr>
      <w:r>
        <w:separator/>
      </w:r>
    </w:p>
  </w:footnote>
  <w:footnote w:type="continuationSeparator" w:id="0">
    <w:p w:rsidR="00692E4D" w:rsidRDefault="00692E4D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63AF4"/>
    <w:rsid w:val="000E5FC6"/>
    <w:rsid w:val="00131C07"/>
    <w:rsid w:val="00136268"/>
    <w:rsid w:val="00142ADF"/>
    <w:rsid w:val="00167139"/>
    <w:rsid w:val="001935F5"/>
    <w:rsid w:val="002462FB"/>
    <w:rsid w:val="002C51AA"/>
    <w:rsid w:val="003C2C24"/>
    <w:rsid w:val="003E540F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76370"/>
    <w:rsid w:val="005C3273"/>
    <w:rsid w:val="005F331C"/>
    <w:rsid w:val="0063043B"/>
    <w:rsid w:val="006643DA"/>
    <w:rsid w:val="00692E4D"/>
    <w:rsid w:val="006A0CBA"/>
    <w:rsid w:val="006C284F"/>
    <w:rsid w:val="006C773D"/>
    <w:rsid w:val="00702D06"/>
    <w:rsid w:val="0073254F"/>
    <w:rsid w:val="0078475A"/>
    <w:rsid w:val="007A04CF"/>
    <w:rsid w:val="007C2606"/>
    <w:rsid w:val="008011B9"/>
    <w:rsid w:val="00847EB7"/>
    <w:rsid w:val="00876C33"/>
    <w:rsid w:val="009F012E"/>
    <w:rsid w:val="00A06C17"/>
    <w:rsid w:val="00A3164C"/>
    <w:rsid w:val="00A56EDD"/>
    <w:rsid w:val="00AA629F"/>
    <w:rsid w:val="00AD7CDF"/>
    <w:rsid w:val="00B71E90"/>
    <w:rsid w:val="00B74B01"/>
    <w:rsid w:val="00B82AF2"/>
    <w:rsid w:val="00BC13ED"/>
    <w:rsid w:val="00BD12D6"/>
    <w:rsid w:val="00BD575E"/>
    <w:rsid w:val="00BF7A1A"/>
    <w:rsid w:val="00C30712"/>
    <w:rsid w:val="00C62904"/>
    <w:rsid w:val="00D92BF1"/>
    <w:rsid w:val="00DD42F1"/>
    <w:rsid w:val="00DE4120"/>
    <w:rsid w:val="00E44C0B"/>
    <w:rsid w:val="00E61A1A"/>
    <w:rsid w:val="00E97C79"/>
    <w:rsid w:val="00EC246F"/>
    <w:rsid w:val="00F15FC9"/>
    <w:rsid w:val="00F46203"/>
    <w:rsid w:val="00F51AA1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Odsekzoznamu1">
    <w:name w:val="Odsek zoznamu1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6</cp:revision>
  <dcterms:created xsi:type="dcterms:W3CDTF">2010-04-15T09:42:00Z</dcterms:created>
  <dcterms:modified xsi:type="dcterms:W3CDTF">2010-04-15T09:49:00Z</dcterms:modified>
</cp:coreProperties>
</file>